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A2" w:rsidRDefault="005E6BA2" w:rsidP="005E6BA2">
      <w:pPr>
        <w:pStyle w:val="2"/>
        <w:tabs>
          <w:tab w:val="left" w:pos="1418"/>
          <w:tab w:val="left" w:pos="2127"/>
        </w:tabs>
        <w:jc w:val="left"/>
        <w:rPr>
          <w:b/>
          <w:bCs w:val="0"/>
        </w:rPr>
      </w:pPr>
      <w:r>
        <w:rPr>
          <w:bCs w:val="0"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59165F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679472228" r:id="rId9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  <w:t xml:space="preserve">  </w:t>
      </w:r>
      <w:r w:rsidRPr="00320C43">
        <w:rPr>
          <w:rFonts w:ascii="Times New Roman" w:hAnsi="Times New Roman"/>
        </w:rPr>
        <w:t xml:space="preserve"> </w:t>
      </w:r>
      <w:r w:rsidRPr="00320C43">
        <w:rPr>
          <w:rFonts w:ascii="Times New Roman" w:hAnsi="Times New Roman"/>
          <w:sz w:val="32"/>
        </w:rPr>
        <w:t>ПОСТАНОВЛЕНИЕ</w:t>
      </w:r>
    </w:p>
    <w:p w:rsidR="005E6BA2" w:rsidRDefault="005E6BA2" w:rsidP="005E6BA2">
      <w:pPr>
        <w:rPr>
          <w:sz w:val="16"/>
        </w:rPr>
      </w:pPr>
    </w:p>
    <w:p w:rsidR="005E6BA2" w:rsidRDefault="005E6BA2" w:rsidP="005E6BA2">
      <w:pPr>
        <w:rPr>
          <w:sz w:val="16"/>
        </w:rPr>
      </w:pPr>
    </w:p>
    <w:p w:rsidR="005E6BA2" w:rsidRPr="000C5DD6" w:rsidRDefault="00EE4A2F" w:rsidP="005E6BA2">
      <w:pPr>
        <w:ind w:left="-284" w:right="-143" w:firstLine="142"/>
        <w:rPr>
          <w:b/>
          <w:bCs/>
        </w:rPr>
      </w:pPr>
      <w:r>
        <w:rPr>
          <w:b/>
          <w:bCs/>
        </w:rPr>
        <w:t>от 17.03.</w:t>
      </w:r>
      <w:r w:rsidR="007F7847">
        <w:rPr>
          <w:b/>
          <w:bCs/>
        </w:rPr>
        <w:t xml:space="preserve"> 2021</w:t>
      </w:r>
      <w:r w:rsidR="002373FD">
        <w:rPr>
          <w:b/>
          <w:bCs/>
        </w:rPr>
        <w:t xml:space="preserve">г. </w:t>
      </w:r>
      <w:r w:rsidR="000143B4">
        <w:rPr>
          <w:b/>
          <w:bCs/>
        </w:rPr>
        <w:t xml:space="preserve"> № </w:t>
      </w:r>
      <w:r w:rsidR="007F7847">
        <w:rPr>
          <w:b/>
          <w:bCs/>
        </w:rPr>
        <w:t xml:space="preserve"> </w:t>
      </w:r>
      <w:r>
        <w:rPr>
          <w:b/>
          <w:bCs/>
        </w:rPr>
        <w:t>248</w:t>
      </w:r>
    </w:p>
    <w:p w:rsidR="00C907F5" w:rsidRPr="00F8248F" w:rsidRDefault="00C907F5" w:rsidP="00C907F5">
      <w:pPr>
        <w:tabs>
          <w:tab w:val="left" w:pos="3450"/>
        </w:tabs>
        <w:jc w:val="both"/>
        <w:rPr>
          <w:sz w:val="28"/>
          <w:szCs w:val="28"/>
        </w:rPr>
      </w:pPr>
    </w:p>
    <w:p w:rsidR="00611C47" w:rsidRPr="008E2C2B" w:rsidRDefault="009843F6" w:rsidP="00611C47">
      <w:pPr>
        <w:tabs>
          <w:tab w:val="left" w:pos="3450"/>
        </w:tabs>
        <w:jc w:val="center"/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О</w:t>
      </w:r>
      <w:r w:rsidR="009B7036" w:rsidRPr="00F8248F">
        <w:rPr>
          <w:b/>
          <w:sz w:val="28"/>
          <w:szCs w:val="28"/>
        </w:rPr>
        <w:t>б</w:t>
      </w:r>
      <w:r w:rsidRPr="00F8248F">
        <w:rPr>
          <w:b/>
          <w:sz w:val="28"/>
          <w:szCs w:val="28"/>
        </w:rPr>
        <w:t xml:space="preserve"> </w:t>
      </w:r>
      <w:r w:rsidR="009B7036" w:rsidRPr="00F8248F">
        <w:rPr>
          <w:b/>
          <w:sz w:val="28"/>
          <w:szCs w:val="28"/>
        </w:rPr>
        <w:t>у</w:t>
      </w:r>
      <w:r w:rsidR="007F7847">
        <w:rPr>
          <w:b/>
          <w:sz w:val="28"/>
          <w:szCs w:val="28"/>
        </w:rPr>
        <w:t xml:space="preserve">тверждении проекта </w:t>
      </w:r>
      <w:r w:rsidR="009B7036" w:rsidRPr="00F8248F">
        <w:rPr>
          <w:b/>
          <w:sz w:val="28"/>
          <w:szCs w:val="28"/>
        </w:rPr>
        <w:t>межевания</w:t>
      </w:r>
      <w:r w:rsidR="007551F8">
        <w:rPr>
          <w:b/>
          <w:sz w:val="28"/>
          <w:szCs w:val="28"/>
        </w:rPr>
        <w:t xml:space="preserve"> территории </w:t>
      </w:r>
      <w:r w:rsidR="007F7847" w:rsidRPr="007F7847">
        <w:rPr>
          <w:b/>
          <w:sz w:val="28"/>
          <w:szCs w:val="28"/>
        </w:rPr>
        <w:t xml:space="preserve"> </w:t>
      </w:r>
      <w:r w:rsidR="00EE4A2F">
        <w:rPr>
          <w:b/>
          <w:sz w:val="28"/>
          <w:szCs w:val="28"/>
        </w:rPr>
        <w:t xml:space="preserve">в </w:t>
      </w:r>
      <w:r w:rsidR="00611C47">
        <w:rPr>
          <w:b/>
          <w:sz w:val="28"/>
          <w:szCs w:val="28"/>
        </w:rPr>
        <w:t xml:space="preserve"> Калачевского муниципального района  Волгоградской области</w:t>
      </w:r>
    </w:p>
    <w:p w:rsidR="00C907F5" w:rsidRPr="00F8248F" w:rsidRDefault="00C907F5" w:rsidP="00C907F5">
      <w:pPr>
        <w:jc w:val="both"/>
        <w:rPr>
          <w:sz w:val="28"/>
          <w:szCs w:val="28"/>
        </w:rPr>
      </w:pPr>
    </w:p>
    <w:p w:rsidR="003A7314" w:rsidRPr="00F8248F" w:rsidRDefault="009B7036" w:rsidP="00111E35">
      <w:pPr>
        <w:pStyle w:val="ConsPlusNormal"/>
        <w:ind w:firstLine="540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В</w:t>
      </w:r>
      <w:r w:rsidR="00111E35" w:rsidRPr="00F8248F">
        <w:rPr>
          <w:sz w:val="28"/>
          <w:szCs w:val="28"/>
        </w:rPr>
        <w:t xml:space="preserve"> соответствии </w:t>
      </w:r>
      <w:r w:rsidR="00F20933" w:rsidRPr="00F8248F">
        <w:rPr>
          <w:sz w:val="28"/>
          <w:szCs w:val="28"/>
        </w:rPr>
        <w:t xml:space="preserve">с </w:t>
      </w:r>
      <w:r w:rsidR="00111E35" w:rsidRPr="00F8248F">
        <w:rPr>
          <w:sz w:val="28"/>
          <w:szCs w:val="28"/>
        </w:rPr>
        <w:t>Федеральным законом от 06.10.2003 N 131-ФЗ "Об общих принципах организации местного самоупр</w:t>
      </w:r>
      <w:r w:rsidR="00B00259" w:rsidRPr="00F8248F">
        <w:rPr>
          <w:sz w:val="28"/>
          <w:szCs w:val="28"/>
        </w:rPr>
        <w:t>авления в Российской Федерации"</w:t>
      </w:r>
      <w:r w:rsidRPr="00F8248F">
        <w:rPr>
          <w:sz w:val="28"/>
          <w:szCs w:val="28"/>
        </w:rPr>
        <w:t xml:space="preserve">, </w:t>
      </w:r>
      <w:r w:rsidR="00906882" w:rsidRPr="00F8248F">
        <w:rPr>
          <w:sz w:val="28"/>
          <w:szCs w:val="28"/>
        </w:rPr>
        <w:t>руководствуясь Градостроительн</w:t>
      </w:r>
      <w:r w:rsidR="00A857BF" w:rsidRPr="00F8248F">
        <w:rPr>
          <w:sz w:val="28"/>
          <w:szCs w:val="28"/>
        </w:rPr>
        <w:t>ым</w:t>
      </w:r>
      <w:r w:rsidR="00906882" w:rsidRPr="00F8248F">
        <w:rPr>
          <w:sz w:val="28"/>
          <w:szCs w:val="28"/>
        </w:rPr>
        <w:t xml:space="preserve"> кодекс</w:t>
      </w:r>
      <w:r w:rsidR="00A857BF" w:rsidRPr="00F8248F">
        <w:rPr>
          <w:sz w:val="28"/>
          <w:szCs w:val="28"/>
        </w:rPr>
        <w:t>ом</w:t>
      </w:r>
      <w:r w:rsidR="00906882" w:rsidRPr="00F8248F">
        <w:rPr>
          <w:sz w:val="28"/>
          <w:szCs w:val="28"/>
        </w:rPr>
        <w:t xml:space="preserve"> Российской Федерации, </w:t>
      </w:r>
      <w:r w:rsidR="007978F8" w:rsidRPr="00F8248F">
        <w:rPr>
          <w:sz w:val="28"/>
          <w:szCs w:val="28"/>
        </w:rPr>
        <w:t>Уставом Калачевского муниципально</w:t>
      </w:r>
      <w:r w:rsidR="00BF3FA2" w:rsidRPr="00F8248F">
        <w:rPr>
          <w:sz w:val="28"/>
          <w:szCs w:val="28"/>
        </w:rPr>
        <w:t>го района Волгоградской области</w:t>
      </w:r>
      <w:r w:rsidR="00F67C02">
        <w:rPr>
          <w:sz w:val="28"/>
          <w:szCs w:val="28"/>
        </w:rPr>
        <w:t xml:space="preserve">, </w:t>
      </w:r>
      <w:r w:rsidR="00F67C02">
        <w:rPr>
          <w:sz w:val="24"/>
          <w:szCs w:val="24"/>
        </w:rPr>
        <w:t xml:space="preserve"> </w:t>
      </w:r>
      <w:r w:rsidR="00F67C02" w:rsidRPr="00F67C02">
        <w:rPr>
          <w:sz w:val="28"/>
          <w:szCs w:val="28"/>
        </w:rPr>
        <w:t xml:space="preserve">учитывая заключения о  результатах публичных  слушаний  от </w:t>
      </w:r>
      <w:r w:rsidR="007F7847">
        <w:rPr>
          <w:sz w:val="28"/>
          <w:szCs w:val="28"/>
        </w:rPr>
        <w:t xml:space="preserve">              </w:t>
      </w:r>
      <w:r w:rsidR="00EE4A2F">
        <w:rPr>
          <w:sz w:val="28"/>
          <w:szCs w:val="28"/>
        </w:rPr>
        <w:t>25  февраля</w:t>
      </w:r>
      <w:r w:rsidR="00EB1DE5">
        <w:rPr>
          <w:sz w:val="28"/>
          <w:szCs w:val="28"/>
        </w:rPr>
        <w:t xml:space="preserve">  2021</w:t>
      </w:r>
      <w:r w:rsidR="00F67C02" w:rsidRPr="00F67C02">
        <w:rPr>
          <w:sz w:val="28"/>
          <w:szCs w:val="28"/>
        </w:rPr>
        <w:t>г</w:t>
      </w:r>
    </w:p>
    <w:p w:rsidR="00C907F5" w:rsidRPr="00F8248F" w:rsidRDefault="00C907F5" w:rsidP="009B70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8248F">
        <w:rPr>
          <w:b/>
          <w:bCs/>
          <w:sz w:val="28"/>
          <w:szCs w:val="28"/>
        </w:rPr>
        <w:t>п</w:t>
      </w:r>
      <w:proofErr w:type="gramEnd"/>
      <w:r w:rsidRPr="00F8248F">
        <w:rPr>
          <w:b/>
          <w:bCs/>
          <w:sz w:val="28"/>
          <w:szCs w:val="28"/>
        </w:rPr>
        <w:t xml:space="preserve"> о с т а н о в л я ю</w:t>
      </w:r>
      <w:r w:rsidRPr="00F8248F">
        <w:rPr>
          <w:sz w:val="28"/>
          <w:szCs w:val="28"/>
        </w:rPr>
        <w:t xml:space="preserve"> :</w:t>
      </w: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A0741B" w:rsidRPr="00F8248F" w:rsidRDefault="007F7847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Утвердить  проект</w:t>
      </w:r>
      <w:r w:rsidR="008D495E">
        <w:rPr>
          <w:sz w:val="28"/>
          <w:szCs w:val="28"/>
        </w:rPr>
        <w:t xml:space="preserve"> межевания </w:t>
      </w:r>
      <w:r w:rsidR="00611C47">
        <w:rPr>
          <w:sz w:val="28"/>
          <w:szCs w:val="28"/>
        </w:rPr>
        <w:t xml:space="preserve">территории    для строительства    линейного объекта </w:t>
      </w:r>
      <w:r w:rsidR="00EE4A2F">
        <w:rPr>
          <w:sz w:val="28"/>
          <w:szCs w:val="28"/>
        </w:rPr>
        <w:t xml:space="preserve">«Строительство ВЛ-10кВ </w:t>
      </w:r>
      <w:r w:rsidR="00EE4A2F" w:rsidRPr="00C95F7A">
        <w:rPr>
          <w:bCs/>
          <w:sz w:val="28"/>
          <w:szCs w:val="28"/>
        </w:rPr>
        <w:t>(ориентировочная протяженностью 10,150км) отпайкой от ВЛ-10кВ №3</w:t>
      </w:r>
      <w:r w:rsidR="00EE4A2F">
        <w:rPr>
          <w:bCs/>
          <w:sz w:val="28"/>
          <w:szCs w:val="28"/>
        </w:rPr>
        <w:t xml:space="preserve">     </w:t>
      </w:r>
      <w:r w:rsidR="00EE4A2F" w:rsidRPr="00C95F7A">
        <w:rPr>
          <w:bCs/>
          <w:sz w:val="28"/>
          <w:szCs w:val="28"/>
        </w:rPr>
        <w:t xml:space="preserve">   РП-1 ПС 110/35/10 «</w:t>
      </w:r>
      <w:proofErr w:type="spellStart"/>
      <w:r w:rsidR="00EE4A2F" w:rsidRPr="00C95F7A">
        <w:rPr>
          <w:bCs/>
          <w:sz w:val="28"/>
          <w:szCs w:val="28"/>
        </w:rPr>
        <w:t>Ильевка</w:t>
      </w:r>
      <w:proofErr w:type="spellEnd"/>
      <w:r w:rsidR="00EE4A2F" w:rsidRPr="00C95F7A">
        <w:rPr>
          <w:bCs/>
          <w:sz w:val="28"/>
          <w:szCs w:val="28"/>
        </w:rPr>
        <w:t>», КПТ-10/0,4кВ (ориентировочной протяженностью 0,010км) для электроснабжения дома-</w:t>
      </w:r>
      <w:proofErr w:type="spellStart"/>
      <w:r w:rsidR="00EE4A2F" w:rsidRPr="00C95F7A">
        <w:rPr>
          <w:bCs/>
          <w:sz w:val="28"/>
          <w:szCs w:val="28"/>
        </w:rPr>
        <w:t>кардона</w:t>
      </w:r>
      <w:proofErr w:type="spellEnd"/>
      <w:r w:rsidR="00EE4A2F" w:rsidRPr="00C95F7A">
        <w:rPr>
          <w:bCs/>
          <w:sz w:val="28"/>
          <w:szCs w:val="28"/>
        </w:rPr>
        <w:t>, расположенного в Волгоградской обл</w:t>
      </w:r>
      <w:r w:rsidR="00EE4A2F">
        <w:rPr>
          <w:bCs/>
          <w:sz w:val="28"/>
          <w:szCs w:val="28"/>
        </w:rPr>
        <w:t>асти, Калачевский район,</w:t>
      </w:r>
      <w:r w:rsidR="00EE4A2F" w:rsidRPr="00C95F7A">
        <w:rPr>
          <w:bCs/>
          <w:sz w:val="28"/>
          <w:szCs w:val="28"/>
        </w:rPr>
        <w:t xml:space="preserve"> х. </w:t>
      </w:r>
      <w:proofErr w:type="spellStart"/>
      <w:r w:rsidR="00EE4A2F" w:rsidRPr="00C95F7A">
        <w:rPr>
          <w:bCs/>
          <w:sz w:val="28"/>
          <w:szCs w:val="28"/>
        </w:rPr>
        <w:t>Малоголубинский</w:t>
      </w:r>
      <w:proofErr w:type="spellEnd"/>
      <w:r w:rsidR="00EE4A2F" w:rsidRPr="00C95F7A">
        <w:rPr>
          <w:bCs/>
          <w:sz w:val="28"/>
          <w:szCs w:val="28"/>
        </w:rPr>
        <w:t>,  на берегу реки Дон в районе урочища Губные, Калачевский РЭС»    (34-1-19-00469661)»</w:t>
      </w:r>
      <w:r w:rsidRPr="007F7847">
        <w:rPr>
          <w:sz w:val="28"/>
          <w:szCs w:val="28"/>
        </w:rPr>
        <w:t>,</w:t>
      </w:r>
      <w:r w:rsidR="00EB1DE5">
        <w:rPr>
          <w:sz w:val="28"/>
          <w:szCs w:val="28"/>
        </w:rPr>
        <w:t>(согласно приложению</w:t>
      </w:r>
      <w:r w:rsidR="00B040D9">
        <w:rPr>
          <w:sz w:val="28"/>
          <w:szCs w:val="28"/>
        </w:rPr>
        <w:t>)</w:t>
      </w:r>
      <w:r w:rsidR="000143B4">
        <w:rPr>
          <w:sz w:val="28"/>
          <w:szCs w:val="28"/>
        </w:rPr>
        <w:t xml:space="preserve">. </w:t>
      </w:r>
      <w:proofErr w:type="gramEnd"/>
    </w:p>
    <w:p w:rsidR="00906882" w:rsidRPr="00F8248F" w:rsidRDefault="0085282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Настоящее постановление подлежит официальному опубликованию.</w:t>
      </w:r>
    </w:p>
    <w:p w:rsidR="00906882" w:rsidRPr="00F8248F" w:rsidRDefault="00906882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Кон</w:t>
      </w:r>
      <w:r w:rsidR="00852826" w:rsidRPr="00F8248F">
        <w:rPr>
          <w:sz w:val="28"/>
          <w:szCs w:val="28"/>
        </w:rPr>
        <w:t>троль исполнения</w:t>
      </w:r>
      <w:r w:rsidRPr="00F8248F">
        <w:rPr>
          <w:sz w:val="28"/>
          <w:szCs w:val="28"/>
        </w:rPr>
        <w:t xml:space="preserve"> настоящего постановления возложить на </w:t>
      </w:r>
      <w:r w:rsidR="008C1ACA" w:rsidRPr="00F8248F">
        <w:rPr>
          <w:sz w:val="28"/>
          <w:szCs w:val="28"/>
        </w:rPr>
        <w:t>первого</w:t>
      </w:r>
      <w:r w:rsidR="000143B4">
        <w:rPr>
          <w:sz w:val="28"/>
          <w:szCs w:val="28"/>
        </w:rPr>
        <w:t xml:space="preserve"> заместителя главы</w:t>
      </w:r>
      <w:r w:rsidRPr="00F8248F">
        <w:rPr>
          <w:sz w:val="28"/>
          <w:szCs w:val="28"/>
        </w:rPr>
        <w:t xml:space="preserve"> </w:t>
      </w:r>
      <w:r w:rsidR="008C1ACA" w:rsidRPr="00F8248F">
        <w:rPr>
          <w:sz w:val="28"/>
          <w:szCs w:val="28"/>
        </w:rPr>
        <w:t>Калачевского муниципального района Волгоградской области Н.П. Земскову.</w:t>
      </w:r>
    </w:p>
    <w:p w:rsidR="00BB4D25" w:rsidRDefault="00BB4D25" w:rsidP="00C907F5">
      <w:pPr>
        <w:tabs>
          <w:tab w:val="left" w:pos="720"/>
        </w:tabs>
        <w:rPr>
          <w:color w:val="FF0000"/>
          <w:sz w:val="28"/>
          <w:szCs w:val="28"/>
        </w:rPr>
      </w:pPr>
    </w:p>
    <w:p w:rsidR="00C907F5" w:rsidRPr="00F8248F" w:rsidRDefault="00F8248F" w:rsidP="00C907F5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Г</w:t>
      </w:r>
      <w:r w:rsidR="009843F6" w:rsidRPr="00F8248F">
        <w:rPr>
          <w:b/>
          <w:sz w:val="28"/>
          <w:szCs w:val="28"/>
        </w:rPr>
        <w:t>лав</w:t>
      </w:r>
      <w:r w:rsidR="008D495E">
        <w:rPr>
          <w:b/>
          <w:sz w:val="28"/>
          <w:szCs w:val="28"/>
        </w:rPr>
        <w:t>а</w:t>
      </w:r>
      <w:r w:rsidR="00BB4D25">
        <w:rPr>
          <w:b/>
          <w:sz w:val="28"/>
          <w:szCs w:val="28"/>
        </w:rPr>
        <w:t xml:space="preserve">  </w:t>
      </w:r>
      <w:r w:rsidR="00B040D9">
        <w:rPr>
          <w:b/>
          <w:sz w:val="28"/>
          <w:szCs w:val="28"/>
        </w:rPr>
        <w:t xml:space="preserve"> Калачевского</w:t>
      </w:r>
      <w:r w:rsidR="000143B4">
        <w:rPr>
          <w:b/>
          <w:sz w:val="28"/>
          <w:szCs w:val="28"/>
        </w:rPr>
        <w:t xml:space="preserve"> </w:t>
      </w:r>
    </w:p>
    <w:p w:rsidR="00036609" w:rsidRDefault="00C907F5" w:rsidP="00036609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 xml:space="preserve">муниципального района                         </w:t>
      </w:r>
      <w:r w:rsidR="00F8248F">
        <w:rPr>
          <w:b/>
          <w:sz w:val="28"/>
          <w:szCs w:val="28"/>
        </w:rPr>
        <w:t xml:space="preserve"> </w:t>
      </w:r>
      <w:r w:rsidR="000143B4">
        <w:rPr>
          <w:b/>
          <w:sz w:val="28"/>
          <w:szCs w:val="28"/>
        </w:rPr>
        <w:t xml:space="preserve"> </w:t>
      </w:r>
      <w:r w:rsidR="00B040D9">
        <w:rPr>
          <w:b/>
          <w:sz w:val="28"/>
          <w:szCs w:val="28"/>
        </w:rPr>
        <w:t xml:space="preserve">           </w:t>
      </w:r>
      <w:r w:rsidR="007F7847">
        <w:rPr>
          <w:b/>
          <w:sz w:val="28"/>
          <w:szCs w:val="28"/>
        </w:rPr>
        <w:t xml:space="preserve">                        С.А. Тюрин</w:t>
      </w: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framePr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lastRenderedPageBreak/>
        <w:drawing>
          <wp:inline distT="0" distB="0" distL="0" distR="0">
            <wp:extent cx="11325225" cy="52959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5225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framePr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lastRenderedPageBreak/>
        <w:drawing>
          <wp:inline distT="0" distB="0" distL="0" distR="0">
            <wp:extent cx="11325225" cy="53435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5225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framePr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11391900" cy="53435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190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framePr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lastRenderedPageBreak/>
        <w:drawing>
          <wp:inline distT="0" distB="0" distL="0" distR="0">
            <wp:extent cx="15030450" cy="106108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0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609" w:rsidRDefault="00036609" w:rsidP="00036609">
      <w:pPr>
        <w:framePr w:h="16452"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lastRenderedPageBreak/>
        <w:drawing>
          <wp:inline distT="0" distB="0" distL="0" distR="0">
            <wp:extent cx="17249775" cy="104489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9775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framePr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11372850" cy="53625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0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framePr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11391900" cy="53435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190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036609" w:rsidRDefault="00036609" w:rsidP="00036609">
      <w:pPr>
        <w:framePr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11430000" cy="54006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609" w:rsidRPr="00F8248F" w:rsidRDefault="00036609" w:rsidP="00036609">
      <w:pPr>
        <w:tabs>
          <w:tab w:val="left" w:pos="720"/>
        </w:tabs>
        <w:rPr>
          <w:b/>
          <w:sz w:val="28"/>
          <w:szCs w:val="28"/>
        </w:rPr>
      </w:pPr>
    </w:p>
    <w:p w:rsidR="00B719F6" w:rsidRDefault="00B719F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36609" w:rsidRDefault="00036609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36609" w:rsidRDefault="00036609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36609" w:rsidRDefault="00036609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36609" w:rsidRDefault="00036609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36609" w:rsidRDefault="00036609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36609" w:rsidRDefault="00036609" w:rsidP="00036609">
      <w:pPr>
        <w:framePr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lastRenderedPageBreak/>
        <w:drawing>
          <wp:inline distT="0" distB="0" distL="0" distR="0">
            <wp:extent cx="15087600" cy="106680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609" w:rsidRDefault="00036609" w:rsidP="0059165F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bookmarkStart w:id="0" w:name="_GoBack"/>
      <w:bookmarkEnd w:id="0"/>
    </w:p>
    <w:sectPr w:rsidR="00036609" w:rsidSect="00227913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05"/>
    <w:rsid w:val="00005154"/>
    <w:rsid w:val="00005B5B"/>
    <w:rsid w:val="00007609"/>
    <w:rsid w:val="0001205E"/>
    <w:rsid w:val="000143B4"/>
    <w:rsid w:val="00032817"/>
    <w:rsid w:val="00033C34"/>
    <w:rsid w:val="00036609"/>
    <w:rsid w:val="000425E0"/>
    <w:rsid w:val="00042BF6"/>
    <w:rsid w:val="0004383B"/>
    <w:rsid w:val="00043B7B"/>
    <w:rsid w:val="000523E2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70A7C"/>
    <w:rsid w:val="00176E02"/>
    <w:rsid w:val="00183245"/>
    <w:rsid w:val="001A182F"/>
    <w:rsid w:val="001A2BF0"/>
    <w:rsid w:val="001A48A0"/>
    <w:rsid w:val="001A64BD"/>
    <w:rsid w:val="001B0820"/>
    <w:rsid w:val="001C44F7"/>
    <w:rsid w:val="001C7CE3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3F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7639B"/>
    <w:rsid w:val="0028121B"/>
    <w:rsid w:val="0028612B"/>
    <w:rsid w:val="00286B3B"/>
    <w:rsid w:val="00290D59"/>
    <w:rsid w:val="00292894"/>
    <w:rsid w:val="002A1F8C"/>
    <w:rsid w:val="002A62AC"/>
    <w:rsid w:val="002A7890"/>
    <w:rsid w:val="002B18A5"/>
    <w:rsid w:val="002B19BA"/>
    <w:rsid w:val="002B28A8"/>
    <w:rsid w:val="002C026F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61016"/>
    <w:rsid w:val="00365A58"/>
    <w:rsid w:val="00373B8A"/>
    <w:rsid w:val="00377ED1"/>
    <w:rsid w:val="00384341"/>
    <w:rsid w:val="0038756C"/>
    <w:rsid w:val="003922A7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5092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43413"/>
    <w:rsid w:val="0055273D"/>
    <w:rsid w:val="00562EE6"/>
    <w:rsid w:val="00570525"/>
    <w:rsid w:val="0058181A"/>
    <w:rsid w:val="0058326B"/>
    <w:rsid w:val="0058762D"/>
    <w:rsid w:val="0059165F"/>
    <w:rsid w:val="005A46E4"/>
    <w:rsid w:val="005A4A21"/>
    <w:rsid w:val="005A5A4B"/>
    <w:rsid w:val="005B560D"/>
    <w:rsid w:val="005C3C5C"/>
    <w:rsid w:val="005C4C01"/>
    <w:rsid w:val="005D0155"/>
    <w:rsid w:val="005E056A"/>
    <w:rsid w:val="005E0AEA"/>
    <w:rsid w:val="005E6BA2"/>
    <w:rsid w:val="0060078D"/>
    <w:rsid w:val="00606457"/>
    <w:rsid w:val="00610A26"/>
    <w:rsid w:val="00611275"/>
    <w:rsid w:val="00611C47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364A8"/>
    <w:rsid w:val="00741873"/>
    <w:rsid w:val="00746615"/>
    <w:rsid w:val="007551F8"/>
    <w:rsid w:val="00760824"/>
    <w:rsid w:val="0076371C"/>
    <w:rsid w:val="00771C1A"/>
    <w:rsid w:val="00773C3B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7F7847"/>
    <w:rsid w:val="00801CA8"/>
    <w:rsid w:val="00830209"/>
    <w:rsid w:val="00831853"/>
    <w:rsid w:val="008363D0"/>
    <w:rsid w:val="00840F14"/>
    <w:rsid w:val="008418D3"/>
    <w:rsid w:val="008422D9"/>
    <w:rsid w:val="008464B7"/>
    <w:rsid w:val="00847B88"/>
    <w:rsid w:val="00850C64"/>
    <w:rsid w:val="00852826"/>
    <w:rsid w:val="0085676F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D495E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0741B"/>
    <w:rsid w:val="00A1252B"/>
    <w:rsid w:val="00A16C58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3482"/>
    <w:rsid w:val="00AF49FD"/>
    <w:rsid w:val="00AF4E9D"/>
    <w:rsid w:val="00AF5D2F"/>
    <w:rsid w:val="00AF6AC6"/>
    <w:rsid w:val="00B00259"/>
    <w:rsid w:val="00B02B74"/>
    <w:rsid w:val="00B040D9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B4D25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75A95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E15BA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1DE5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E4A2F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67C0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FCD9D-AB02-4A95-B59C-CA58DBFD5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152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1660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4</cp:revision>
  <cp:lastPrinted>2021-03-16T06:29:00Z</cp:lastPrinted>
  <dcterms:created xsi:type="dcterms:W3CDTF">2021-04-07T05:40:00Z</dcterms:created>
  <dcterms:modified xsi:type="dcterms:W3CDTF">2021-04-09T07:17:00Z</dcterms:modified>
</cp:coreProperties>
</file>